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微软雅黑" w:eastAsia="仿宋_GB2312" w:cs="黑体"/>
          <w:sz w:val="32"/>
          <w:szCs w:val="32"/>
        </w:rPr>
      </w:pPr>
      <w:r>
        <w:rPr>
          <w:rFonts w:hint="eastAsia" w:ascii="仿宋_GB2312" w:hAnsi="微软雅黑" w:eastAsia="仿宋_GB2312" w:cs="黑体"/>
          <w:sz w:val="32"/>
          <w:szCs w:val="32"/>
        </w:rPr>
        <w:t>附件1</w:t>
      </w:r>
    </w:p>
    <w:p>
      <w:pPr>
        <w:spacing w:line="520" w:lineRule="exact"/>
        <w:ind w:left="98" w:leftChars="47"/>
        <w:jc w:val="center"/>
        <w:rPr>
          <w:rFonts w:hint="eastAsia" w:ascii="方正小标宋简体" w:hAnsi="微软雅黑" w:eastAsia="方正小标宋简体" w:cs="Times New Roman"/>
          <w:sz w:val="36"/>
          <w:szCs w:val="36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t>湖北希望工程·中国电信天翼“爱心包”名额分配表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7"/>
        <w:gridCol w:w="1612"/>
        <w:gridCol w:w="1657"/>
        <w:gridCol w:w="1843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县（市、区）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分配名额</w:t>
            </w:r>
          </w:p>
        </w:tc>
        <w:tc>
          <w:tcPr>
            <w:tcW w:w="1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电信联系人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875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阳新县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王琼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18986576167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丹江口市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许芳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18971920839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郧阳区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张勇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18971921095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4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郧西县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张艳芳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18971920907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竹山县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段娟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18272311469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竹溪县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孟艳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18972505893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房县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高元伟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18971921197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张湾区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赵海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18971920335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9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茅箭区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龚涛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18971920581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10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谷城县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韩健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18907276398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11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保康县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董天乐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18995660706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南漳县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杨华军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18986320008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13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远安县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潘玮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18908604662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14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兴山县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黄炯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18908604826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15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秭归县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谭昊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18908604171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16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长阳县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陈小云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18908604558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17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五峰县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尹卫华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18908604968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大悟县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朱梅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18995697358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19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孝昌县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胡</w:t>
            </w:r>
            <w:r>
              <w:rPr>
                <w:rFonts w:hint="eastAsia" w:ascii="仿宋_GB2312" w:hAnsi="微软雅黑" w:eastAsia="微软雅黑" w:cs="仿宋"/>
                <w:sz w:val="28"/>
                <w:szCs w:val="28"/>
              </w:rPr>
              <w:t>昇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18995698690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20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团风县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王霞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18971711311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21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红安县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袁友林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18971715111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22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麻城市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饶静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18971719155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23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蕲春县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徐艳珍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18971712213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24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英山县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李明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18971713880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25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罗田县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方中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18971718600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26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通城县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刘金铃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18971812866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27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崇阳县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林炜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18971812456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28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通山县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邹伟强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18971812180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29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恩施市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谭蔓玲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18986865951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30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利川市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 xml:space="preserve">牟小庆 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18963904169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31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建始县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王彬彬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18971881125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32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巴东县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贺俊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18971880601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33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宣恩县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黄杰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18971881806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34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咸丰县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杨艳玲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18971881275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35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来凤县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邹婷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18071937913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36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鹤峰县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肖寒敉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17771759958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37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神农架林区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屈友能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18971938348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38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广水市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杨红林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18908667336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39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安陆市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李帅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18995695880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40</w:t>
            </w:r>
          </w:p>
        </w:tc>
        <w:tc>
          <w:tcPr>
            <w:tcW w:w="16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天门市</w:t>
            </w: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125</w:t>
            </w:r>
          </w:p>
        </w:tc>
        <w:tc>
          <w:tcPr>
            <w:tcW w:w="1657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夏紫欣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"/>
                <w:sz w:val="28"/>
                <w:szCs w:val="28"/>
              </w:rPr>
              <w:t>18972183625</w:t>
            </w:r>
          </w:p>
        </w:tc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微软雅黑" w:eastAsia="仿宋_GB2312" w:cs="仿宋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p>
      <w:pPr>
        <w:widowControl/>
        <w:jc w:val="left"/>
        <w:rPr>
          <w:rFonts w:ascii="微软雅黑" w:hAnsi="微软雅黑" w:eastAsia="微软雅黑" w:cstheme="minorEastAsia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微软雅黑" w:hAnsi="微软雅黑" w:eastAsia="微软雅黑" w:cstheme="minorEastAsia"/>
          <w:sz w:val="32"/>
          <w:szCs w:val="32"/>
        </w:rPr>
      </w:pPr>
    </w:p>
    <w:p>
      <w:pPr>
        <w:widowControl/>
        <w:jc w:val="left"/>
        <w:rPr>
          <w:rFonts w:ascii="微软雅黑" w:hAnsi="微软雅黑" w:eastAsia="微软雅黑" w:cstheme="minorEastAsia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附件2</w:t>
      </w:r>
    </w:p>
    <w:tbl>
      <w:tblPr>
        <w:tblStyle w:val="3"/>
        <w:tblW w:w="138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40"/>
        <w:gridCol w:w="1050"/>
        <w:gridCol w:w="2295"/>
        <w:gridCol w:w="1815"/>
        <w:gridCol w:w="2115"/>
        <w:gridCol w:w="1695"/>
        <w:gridCol w:w="1635"/>
        <w:gridCol w:w="1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59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微软雅黑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微软雅黑" w:eastAsia="方正小标宋简体"/>
                <w:sz w:val="36"/>
                <w:szCs w:val="36"/>
              </w:rPr>
              <w:t>湖北希望工程·中国电信天翼“爱心包”资助对象清单</w:t>
            </w:r>
          </w:p>
          <w:p>
            <w:pPr>
              <w:widowControl/>
              <w:textAlignment w:val="center"/>
              <w:rPr>
                <w:rFonts w:ascii="微软雅黑" w:hAnsi="微软雅黑" w:eastAsia="微软雅黑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县级团委：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（签章）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联系人及电话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：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学生身份证号码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手机号码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（电信号码）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家庭宽带账号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（如有则提供）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染疫或贫困情况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theme="minor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985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82011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2020-04-26T09:18:01Z</dcterms:created>
  <dc:creator>Administrator</dc:creator>
  <cp:lastModifiedBy>Administrator</cp:lastModifiedBy>
  <dcterms:modified xsi:type="dcterms:W3CDTF">2020-04-26T09:18:07Z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